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ind w:right="150"/>
        <w:rPr>
          <w:rFonts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附件2</w:t>
      </w:r>
    </w:p>
    <w:p>
      <w:pPr>
        <w:spacing w:line="300" w:lineRule="auto"/>
        <w:jc w:val="center"/>
        <w:rPr>
          <w:rFonts w:ascii="方正小标宋简体" w:eastAsia="方正小标宋简体" w:cs="宋体"/>
          <w:kern w:val="0"/>
          <w:sz w:val="44"/>
          <w:szCs w:val="44"/>
        </w:rPr>
      </w:pPr>
      <w:r>
        <w:rPr>
          <w:rFonts w:hint="eastAsia" w:ascii="方正小标宋简体" w:eastAsia="方正小标宋简体" w:cs="宋体"/>
          <w:kern w:val="0"/>
          <w:sz w:val="44"/>
          <w:szCs w:val="44"/>
        </w:rPr>
        <w:t>正品保障承诺书</w:t>
      </w:r>
    </w:p>
    <w:p>
      <w:pPr>
        <w:spacing w:line="300" w:lineRule="auto"/>
        <w:rPr>
          <w:rFonts w:ascii="仿宋_GB2312" w:eastAsia="仿宋_GB2312" w:cs="宋体"/>
          <w:kern w:val="0"/>
          <w:sz w:val="32"/>
          <w:szCs w:val="32"/>
        </w:rPr>
      </w:pPr>
    </w:p>
    <w:p>
      <w:pPr>
        <w:tabs>
          <w:tab w:val="left" w:pos="7920"/>
          <w:tab w:val="left" w:pos="8100"/>
          <w:tab w:val="left" w:pos="8460"/>
          <w:tab w:val="left" w:pos="9180"/>
        </w:tabs>
        <w:spacing w:line="576" w:lineRule="exact"/>
        <w:ind w:right="621" w:rightChars="296"/>
        <w:rPr>
          <w:rFonts w:ascii="仿宋_GB2312" w:eastAsia="仿宋_GB2312" w:cs="宋体"/>
          <w:kern w:val="0"/>
          <w:sz w:val="28"/>
          <w:szCs w:val="28"/>
        </w:rPr>
      </w:pPr>
      <w:r>
        <w:rPr>
          <w:rFonts w:hint="eastAsia" w:ascii="仿宋_GB2312" w:eastAsia="仿宋_GB2312" w:cs="宋体"/>
          <w:kern w:val="0"/>
          <w:sz w:val="28"/>
          <w:szCs w:val="28"/>
        </w:rPr>
        <w:t>致：</w:t>
      </w:r>
      <w:r>
        <w:rPr>
          <w:rFonts w:hint="eastAsia" w:ascii="仿宋_GB2312" w:eastAsia="仿宋_GB2312" w:cs="宋体"/>
          <w:kern w:val="0"/>
          <w:sz w:val="28"/>
          <w:szCs w:val="28"/>
          <w:lang w:val="en-US" w:eastAsia="zh-CN"/>
        </w:rPr>
        <w:t>雅安蜀天旅游发展有限公司</w:t>
      </w:r>
      <w:r>
        <w:rPr>
          <w:rFonts w:hint="eastAsia" w:ascii="仿宋_GB2312" w:eastAsia="仿宋_GB2312" w:cs="宋体"/>
          <w:kern w:val="0"/>
          <w:sz w:val="28"/>
          <w:szCs w:val="28"/>
        </w:rPr>
        <w:t>：</w:t>
      </w:r>
    </w:p>
    <w:p>
      <w:p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我公司现对</w:t>
      </w:r>
      <w:r>
        <w:rPr>
          <w:rFonts w:hint="eastAsia" w:ascii="仿宋_GB2312" w:hAnsi="黑体" w:eastAsia="仿宋_GB2312" w:cs="黑体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仿宋" w:eastAsia="仿宋_GB2312"/>
          <w:sz w:val="28"/>
          <w:szCs w:val="28"/>
        </w:rPr>
        <w:t>年  月  日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报价中所供</w:t>
      </w:r>
      <w:r>
        <w:rPr>
          <w:rFonts w:hint="eastAsia" w:ascii="仿宋_GB2312" w:hAnsi="黑体" w:eastAsia="仿宋_GB2312" w:cs="黑体"/>
          <w:kern w:val="0"/>
          <w:sz w:val="28"/>
          <w:szCs w:val="28"/>
          <w:lang w:eastAsia="zh-CN"/>
        </w:rPr>
        <w:t>办公用品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，做出如下书面承诺：</w:t>
      </w:r>
    </w:p>
    <w:p>
      <w:pPr>
        <w:numPr>
          <w:ilvl w:val="0"/>
          <w:numId w:val="1"/>
        </w:num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我公司保证所供</w:t>
      </w:r>
      <w:r>
        <w:rPr>
          <w:rFonts w:hint="eastAsia" w:ascii="仿宋_GB2312" w:hAnsi="黑体" w:eastAsia="仿宋_GB2312" w:cs="黑体"/>
          <w:kern w:val="0"/>
          <w:sz w:val="28"/>
          <w:szCs w:val="28"/>
          <w:lang w:eastAsia="zh-CN"/>
        </w:rPr>
        <w:t>办公用品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是全新的、未经使用的、通过正规渠道引进的原装合格产品，保证所提供的货物在正确安装、正常使用和保养条件下，在其使用寿命内具有良好的性能。</w:t>
      </w:r>
    </w:p>
    <w:p>
      <w:pPr>
        <w:numPr>
          <w:ilvl w:val="0"/>
          <w:numId w:val="1"/>
        </w:num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我公司承诺按不低于原厂商质保条例及相关供货标准进行供货，杜绝假冒伪劣产品。</w:t>
      </w:r>
    </w:p>
    <w:p>
      <w:pPr>
        <w:numPr>
          <w:ilvl w:val="0"/>
          <w:numId w:val="1"/>
        </w:num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因我公司未能充分履行上述承诺并由此给</w:t>
      </w:r>
      <w:r>
        <w:rPr>
          <w:rFonts w:hint="eastAsia" w:ascii="仿宋_GB2312" w:hAnsi="黑体" w:eastAsia="仿宋_GB2312" w:cs="黑体"/>
          <w:kern w:val="0"/>
          <w:sz w:val="28"/>
          <w:szCs w:val="28"/>
          <w:lang w:val="en-US" w:eastAsia="zh-CN"/>
        </w:rPr>
        <w:t>雅安蜀天旅游发展有限公司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造成的风险、费用或损失，由我公司承担。</w:t>
      </w:r>
    </w:p>
    <w:p>
      <w:p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</w:p>
    <w:p>
      <w:p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</w:p>
    <w:p>
      <w:pPr>
        <w:wordWrap w:val="0"/>
        <w:spacing w:line="300" w:lineRule="auto"/>
        <w:ind w:firstLine="560" w:firstLineChars="200"/>
        <w:jc w:val="right"/>
        <w:rPr>
          <w:rFonts w:hint="eastAsia"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    </w:t>
      </w:r>
    </w:p>
    <w:p>
      <w:pPr>
        <w:wordWrap w:val="0"/>
        <w:spacing w:line="300" w:lineRule="auto"/>
        <w:ind w:firstLine="560" w:firstLineChars="200"/>
        <w:jc w:val="center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  <w:lang w:val="en-US" w:eastAsia="zh-CN"/>
        </w:rPr>
        <w:t xml:space="preserve">                报价单位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(公章)：                </w:t>
      </w:r>
    </w:p>
    <w:p>
      <w:pPr>
        <w:spacing w:line="300" w:lineRule="auto"/>
        <w:ind w:firstLine="560" w:firstLineChars="200"/>
        <w:jc w:val="center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             法定代表人（或授权代表）签字：</w:t>
      </w:r>
    </w:p>
    <w:p>
      <w:pPr>
        <w:wordWrap w:val="0"/>
        <w:spacing w:line="300" w:lineRule="auto"/>
        <w:ind w:firstLine="560" w:firstLineChars="200"/>
        <w:jc w:val="center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default" w:ascii="仿宋_GB2312" w:hAnsi="黑体" w:eastAsia="仿宋_GB2312" w:cs="黑体"/>
          <w:kern w:val="0"/>
          <w:sz w:val="28"/>
          <w:szCs w:val="28"/>
          <w:lang w:val="en-US"/>
        </w:rPr>
        <w:t xml:space="preserve">                  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日 期</w:t>
      </w:r>
      <w:r>
        <w:rPr>
          <w:rFonts w:hint="eastAsia" w:ascii="仿宋_GB2312" w:hAnsi="黑体" w:eastAsia="仿宋_GB2312" w:cs="黑体"/>
          <w:kern w:val="0"/>
          <w:sz w:val="28"/>
          <w:szCs w:val="28"/>
          <w:lang w:eastAsia="zh-CN"/>
        </w:rPr>
        <w:t>：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                           </w:t>
      </w:r>
    </w:p>
    <w:p>
      <w:pPr>
        <w:pStyle w:val="8"/>
        <w:rPr>
          <w:sz w:val="20"/>
          <w:szCs w:val="20"/>
        </w:rPr>
      </w:pPr>
    </w:p>
    <w:p/>
    <w:p>
      <w:bookmarkStart w:id="0" w:name="_GoBack"/>
      <w:bookmarkEnd w:id="0"/>
    </w:p>
    <w:sectPr>
      <w:footerReference r:id="rId3" w:type="default"/>
      <w:pgSz w:w="11906" w:h="16838"/>
      <w:pgMar w:top="2098" w:right="1474" w:bottom="1418" w:left="1588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  <w:t>- 12 -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  <w:t>- 12 -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B3DBB7"/>
    <w:multiLevelType w:val="singleLevel"/>
    <w:tmpl w:val="58B3DBB7"/>
    <w:lvl w:ilvl="0" w:tentative="0">
      <w:start w:val="1"/>
      <w:numFmt w:val="chineseCounting"/>
      <w:suff w:val="nothing"/>
      <w:lvlText w:val="(%1)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9A1B11"/>
    <w:rsid w:val="0E9A1B11"/>
    <w:rsid w:val="12D66061"/>
    <w:rsid w:val="1962689B"/>
    <w:rsid w:val="1B964D89"/>
    <w:rsid w:val="23BD665E"/>
    <w:rsid w:val="37F53B90"/>
    <w:rsid w:val="46F60803"/>
    <w:rsid w:val="4BAF2204"/>
    <w:rsid w:val="6F1B4B95"/>
    <w:rsid w:val="72487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oc 1"/>
    <w:next w:val="1"/>
    <w:qFormat/>
    <w:uiPriority w:val="39"/>
    <w:pPr>
      <w:widowControl w:val="0"/>
      <w:jc w:val="both"/>
    </w:pPr>
    <w:rPr>
      <w:rFonts w:ascii="Calibri" w:hAnsi="Calibri" w:eastAsia="黑体" w:cs="Times New Roman"/>
      <w:kern w:val="1"/>
      <w:sz w:val="28"/>
      <w:szCs w:val="24"/>
      <w:lang w:val="en-US" w:eastAsia="zh-CN" w:bidi="ar-SA"/>
    </w:rPr>
  </w:style>
  <w:style w:type="character" w:styleId="7">
    <w:name w:val="page number"/>
    <w:basedOn w:val="6"/>
    <w:qFormat/>
    <w:uiPriority w:val="0"/>
  </w:style>
  <w:style w:type="paragraph" w:customStyle="1" w:styleId="8">
    <w:name w:val="正文2"/>
    <w:basedOn w:val="1"/>
    <w:next w:val="1"/>
    <w:qFormat/>
    <w:uiPriority w:val="0"/>
    <w:rPr>
      <w:rFonts w:ascii="Calibri" w:hAnsi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2021-10-18T01:38:00Z</dcterms:created>
  <dc:creator>陈猫章</dc:creator>
  <cp:lastModifiedBy>Lea</cp:lastModifiedBy>
  <cp:lastPrinted>2022-03-07T08:11:00Z</cp:lastPrinted>
  <dcterms:modified xsi:type="dcterms:W3CDTF">2022-04-06T01:26:04Z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282E41F2ABAF4315B29AC1BA4F409AAE</vt:lpwstr>
  </property>
</Properties>
</file>